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B62F6" w14:textId="7C4C4D18" w:rsidR="000E02AF" w:rsidRDefault="00E3430A">
      <w:r>
        <w:softHyphen/>
      </w:r>
      <w:r>
        <w:softHyphen/>
      </w:r>
      <w:r>
        <w:softHyphen/>
      </w:r>
      <w:r w:rsidR="003004B8">
        <w:tab/>
      </w:r>
      <w:r w:rsidR="003004B8">
        <w:tab/>
      </w:r>
      <w:r w:rsidR="003004B8">
        <w:tab/>
      </w:r>
      <w:r w:rsidR="003004B8">
        <w:tab/>
      </w:r>
    </w:p>
    <w:p w14:paraId="688F3575" w14:textId="4E4AE442" w:rsidR="00B27BD2" w:rsidRDefault="00C41C3F">
      <w:r>
        <w:rPr>
          <w:noProof/>
        </w:rPr>
        <w:drawing>
          <wp:anchor distT="0" distB="0" distL="114300" distR="114300" simplePos="0" relativeHeight="251675648" behindDoc="0" locked="0" layoutInCell="1" allowOverlap="1" wp14:anchorId="3E819AFA" wp14:editId="13D58837">
            <wp:simplePos x="0" y="0"/>
            <wp:positionH relativeFrom="column">
              <wp:posOffset>958215</wp:posOffset>
            </wp:positionH>
            <wp:positionV relativeFrom="paragraph">
              <wp:posOffset>271145</wp:posOffset>
            </wp:positionV>
            <wp:extent cx="1769090" cy="176909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rward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090" cy="176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BAE">
        <w:rPr>
          <w:noProof/>
        </w:rPr>
        <w:drawing>
          <wp:anchor distT="0" distB="0" distL="114300" distR="114300" simplePos="0" relativeHeight="251657216" behindDoc="0" locked="0" layoutInCell="1" allowOverlap="1" wp14:anchorId="04613B61" wp14:editId="25E03BF5">
            <wp:simplePos x="0" y="0"/>
            <wp:positionH relativeFrom="column">
              <wp:posOffset>4721225</wp:posOffset>
            </wp:positionH>
            <wp:positionV relativeFrom="paragraph">
              <wp:posOffset>139713</wp:posOffset>
            </wp:positionV>
            <wp:extent cx="2575560" cy="606425"/>
            <wp:effectExtent l="0" t="25400" r="15240" b="15875"/>
            <wp:wrapSquare wrapText="bothSides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CA792" w14:textId="05EF743C" w:rsidR="00B27BD2" w:rsidRDefault="00B27BD2"/>
    <w:p w14:paraId="17B88716" w14:textId="3CD700E3" w:rsidR="00B27BD2" w:rsidRDefault="00B27BD2"/>
    <w:p w14:paraId="674C4D1F" w14:textId="4E21B5CD" w:rsidR="00B27BD2" w:rsidRDefault="00B27BD2"/>
    <w:p w14:paraId="00CF5755" w14:textId="065753BA" w:rsidR="0048771E" w:rsidRDefault="0048771E"/>
    <w:p w14:paraId="072FEEFA" w14:textId="77777777" w:rsidR="00FA0139" w:rsidRDefault="00B57BE2">
      <w:pPr>
        <w:sectPr w:rsidR="00FA0139" w:rsidSect="00367C1E">
          <w:type w:val="continuous"/>
          <w:pgSz w:w="12240" w:h="15840"/>
          <w:pgMar w:top="0" w:right="720" w:bottom="720" w:left="720" w:header="720" w:footer="720" w:gutter="0"/>
          <w:cols w:num="2" w:space="720"/>
          <w:docGrid w:linePitch="360"/>
        </w:sectPr>
      </w:pPr>
      <w:r>
        <w:tab/>
      </w:r>
    </w:p>
    <w:p w14:paraId="36185845" w14:textId="089A436B" w:rsidR="00F35B0D" w:rsidRDefault="00B57BE2">
      <w:pPr>
        <w:rPr>
          <w:rFonts w:ascii="Avenir Roman" w:hAnsi="Avenir Roman"/>
          <w:sz w:val="40"/>
          <w:szCs w:val="40"/>
        </w:rPr>
      </w:pPr>
      <w:r>
        <w:tab/>
      </w:r>
      <w:r>
        <w:tab/>
      </w:r>
      <w:r>
        <w:tab/>
      </w:r>
      <w:r>
        <w:tab/>
      </w:r>
      <w:r>
        <w:tab/>
        <w:t xml:space="preserve">    </w:t>
      </w:r>
      <w:r w:rsidR="005672BC">
        <w:tab/>
      </w:r>
      <w:r w:rsidR="00F35B0D">
        <w:t xml:space="preserve">    </w:t>
      </w:r>
      <w:r w:rsidR="00F35B0D">
        <w:rPr>
          <w:rFonts w:ascii="Avenir Roman" w:hAnsi="Avenir Roman"/>
          <w:sz w:val="40"/>
          <w:szCs w:val="40"/>
        </w:rPr>
        <w:t>invites high school girls</w:t>
      </w:r>
    </w:p>
    <w:p w14:paraId="4AD94566" w14:textId="456204CD" w:rsidR="00BF33F1" w:rsidRDefault="00F35B0D" w:rsidP="00F35B0D">
      <w:pPr>
        <w:ind w:left="3600" w:firstLine="720"/>
        <w:rPr>
          <w:rFonts w:ascii="Avenir Roman" w:hAnsi="Avenir Roman"/>
          <w:sz w:val="40"/>
          <w:szCs w:val="40"/>
        </w:rPr>
      </w:pPr>
      <w:r>
        <w:rPr>
          <w:rFonts w:ascii="Avenir Roman" w:hAnsi="Avenir Roman"/>
          <w:sz w:val="40"/>
          <w:szCs w:val="40"/>
        </w:rPr>
        <w:t xml:space="preserve">  in the NYC area to apply to:</w:t>
      </w:r>
    </w:p>
    <w:p w14:paraId="5CAF0477" w14:textId="6B92BC02" w:rsidR="007250B5" w:rsidRPr="00367C1E" w:rsidRDefault="007250B5">
      <w:pPr>
        <w:rPr>
          <w:rFonts w:ascii="Avenir Roman" w:hAnsi="Avenir Roman"/>
          <w:sz w:val="40"/>
          <w:szCs w:val="40"/>
        </w:rPr>
      </w:pPr>
    </w:p>
    <w:p w14:paraId="18EAF549" w14:textId="13792456" w:rsidR="00BF33F1" w:rsidRDefault="00907A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4B644D" wp14:editId="5917FC18">
                <wp:simplePos x="0" y="0"/>
                <wp:positionH relativeFrom="column">
                  <wp:posOffset>-456565</wp:posOffset>
                </wp:positionH>
                <wp:positionV relativeFrom="paragraph">
                  <wp:posOffset>173990</wp:posOffset>
                </wp:positionV>
                <wp:extent cx="7811770" cy="997585"/>
                <wp:effectExtent l="0" t="0" r="0" b="57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1770" cy="997585"/>
                        </a:xfrm>
                        <a:prstGeom prst="rect">
                          <a:avLst/>
                        </a:prstGeom>
                        <a:solidFill>
                          <a:srgbClr val="8C00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4CEEE" w14:textId="22072B96" w:rsidR="00BF33F1" w:rsidRPr="00BF33F1" w:rsidRDefault="00BF33F1" w:rsidP="00BF33F1">
                            <w:pPr>
                              <w:jc w:val="center"/>
                              <w:rPr>
                                <w:rFonts w:ascii="Avenir Roman" w:hAnsi="Avenir Roman"/>
                                <w:b/>
                                <w:sz w:val="56"/>
                                <w:szCs w:val="56"/>
                              </w:rPr>
                            </w:pPr>
                            <w:r w:rsidRPr="00BF33F1">
                              <w:rPr>
                                <w:rFonts w:ascii="Avenir Roman" w:hAnsi="Avenir Roman"/>
                                <w:b/>
                                <w:sz w:val="56"/>
                                <w:szCs w:val="56"/>
                              </w:rPr>
                              <w:t>Data Science in R</w:t>
                            </w:r>
                            <w:r w:rsidR="00F84768">
                              <w:rPr>
                                <w:rFonts w:ascii="Avenir Roman" w:hAnsi="Avenir Roman"/>
                                <w:b/>
                                <w:sz w:val="56"/>
                                <w:szCs w:val="56"/>
                              </w:rPr>
                              <w:t>: Navigating NYC</w:t>
                            </w:r>
                          </w:p>
                          <w:p w14:paraId="756EE065" w14:textId="1FE0276F" w:rsidR="00BF33F1" w:rsidRPr="00F35B0D" w:rsidRDefault="005672BC" w:rsidP="00BF33F1">
                            <w:pPr>
                              <w:jc w:val="center"/>
                              <w:rPr>
                                <w:rFonts w:ascii="Avenir Roman" w:hAnsi="Avenir Roman"/>
                                <w:sz w:val="36"/>
                                <w:szCs w:val="36"/>
                              </w:rPr>
                            </w:pPr>
                            <w:r w:rsidRPr="00F35B0D">
                              <w:rPr>
                                <w:rFonts w:ascii="Avenir Roman" w:hAnsi="Avenir Roman"/>
                                <w:sz w:val="36"/>
                                <w:szCs w:val="36"/>
                              </w:rPr>
                              <w:t xml:space="preserve">Free </w:t>
                            </w:r>
                            <w:r w:rsidR="00BF33F1" w:rsidRPr="00F35B0D">
                              <w:rPr>
                                <w:rFonts w:ascii="Avenir Roman" w:hAnsi="Avenir Roman"/>
                                <w:sz w:val="36"/>
                                <w:szCs w:val="36"/>
                              </w:rPr>
                              <w:t>Coding Workshop for High School Girls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B644D" id="Rectangle 6" o:spid="_x0000_s1026" style="position:absolute;margin-left:-35.95pt;margin-top:13.7pt;width:615.1pt;height:78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" fillcolor="#8c0066" stroked="f" strokeweight="1pt">
                <v:textbox>
                  <w:txbxContent>
                    <w:p w14:paraId="7394CEEE" w14:textId="22072B96" w:rsidR="00BF33F1" w:rsidRPr="00BF33F1" w:rsidRDefault="00BF33F1" w:rsidP="00BF33F1">
                      <w:pPr>
                        <w:jc w:val="center"/>
                        <w:rPr>
                          <w:rFonts w:ascii="Avenir Roman" w:hAnsi="Avenir Roman"/>
                          <w:b/>
                          <w:sz w:val="56"/>
                          <w:szCs w:val="56"/>
                        </w:rPr>
                      </w:pPr>
                      <w:r w:rsidRPr="00BF33F1">
                        <w:rPr>
                          <w:rFonts w:ascii="Avenir Roman" w:hAnsi="Avenir Roman"/>
                          <w:b/>
                          <w:sz w:val="56"/>
                          <w:szCs w:val="56"/>
                        </w:rPr>
                        <w:t>Data Science in R</w:t>
                      </w:r>
                      <w:r w:rsidR="00F84768">
                        <w:rPr>
                          <w:rFonts w:ascii="Avenir Roman" w:hAnsi="Avenir Roman"/>
                          <w:b/>
                          <w:sz w:val="56"/>
                          <w:szCs w:val="56"/>
                        </w:rPr>
                        <w:t>: Navigating NYC</w:t>
                      </w:r>
                    </w:p>
                    <w:p w14:paraId="756EE065" w14:textId="1FE0276F" w:rsidR="00BF33F1" w:rsidRPr="00F35B0D" w:rsidRDefault="005672BC" w:rsidP="00BF33F1">
                      <w:pPr>
                        <w:jc w:val="center"/>
                        <w:rPr>
                          <w:rFonts w:ascii="Avenir Roman" w:hAnsi="Avenir Roman"/>
                          <w:sz w:val="36"/>
                          <w:szCs w:val="36"/>
                        </w:rPr>
                      </w:pPr>
                      <w:r w:rsidRPr="00F35B0D">
                        <w:rPr>
                          <w:rFonts w:ascii="Avenir Roman" w:hAnsi="Avenir Roman"/>
                          <w:sz w:val="36"/>
                          <w:szCs w:val="36"/>
                        </w:rPr>
                        <w:t xml:space="preserve">Free </w:t>
                      </w:r>
                      <w:r w:rsidR="00BF33F1" w:rsidRPr="00F35B0D">
                        <w:rPr>
                          <w:rFonts w:ascii="Avenir Roman" w:hAnsi="Avenir Roman"/>
                          <w:sz w:val="36"/>
                          <w:szCs w:val="36"/>
                        </w:rPr>
                        <w:t>Coding Workshop for High School Girls</w:t>
                      </w:r>
                    </w:p>
                  </w:txbxContent>
                </v:textbox>
              </v:rect>
            </w:pict>
          </mc:Fallback>
        </mc:AlternateContent>
      </w:r>
    </w:p>
    <w:p w14:paraId="4AE8B32F" w14:textId="37026707" w:rsidR="00BF33F1" w:rsidRDefault="00BF33F1"/>
    <w:p w14:paraId="0E204D10" w14:textId="09041112" w:rsidR="00BF33F1" w:rsidRDefault="00BF33F1"/>
    <w:p w14:paraId="13091554" w14:textId="215EBF75" w:rsidR="00BF33F1" w:rsidRDefault="00BF33F1"/>
    <w:p w14:paraId="28397D29" w14:textId="40EE8034" w:rsidR="0048771E" w:rsidRDefault="0048771E"/>
    <w:p w14:paraId="7E1E79B7" w14:textId="6A4A1A89" w:rsidR="0048771E" w:rsidRPr="003768A1" w:rsidRDefault="00972025">
      <w:pPr>
        <w:rPr>
          <w:rFonts w:ascii="Avenir Roman" w:hAnsi="Avenir Roman"/>
          <w:sz w:val="28"/>
          <w:szCs w:val="28"/>
        </w:rPr>
      </w:pPr>
      <w:r>
        <w:rPr>
          <w:rFonts w:ascii="Avenir Roman" w:hAnsi="Avenir Roman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1DD40CAD" wp14:editId="630E4D67">
            <wp:simplePos x="0" y="0"/>
            <wp:positionH relativeFrom="column">
              <wp:posOffset>-516255</wp:posOffset>
            </wp:positionH>
            <wp:positionV relativeFrom="paragraph">
              <wp:posOffset>248670</wp:posOffset>
            </wp:positionV>
            <wp:extent cx="8085406" cy="6214533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9-16 at 3.10.21 PM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astelsSmoot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406" cy="621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E19E4" w14:textId="7295722D" w:rsidR="00FA0139" w:rsidRPr="00C41C3F" w:rsidRDefault="00FA0139" w:rsidP="00BA032C">
      <w:pPr>
        <w:jc w:val="center"/>
        <w:rPr>
          <w:rFonts w:ascii="Avenir Roman" w:hAnsi="Avenir Roman"/>
          <w:b/>
          <w:sz w:val="36"/>
          <w:szCs w:val="36"/>
        </w:rPr>
      </w:pPr>
    </w:p>
    <w:p w14:paraId="6C821CFC" w14:textId="2E0AFBE4" w:rsidR="00BA032C" w:rsidRPr="00C41C3F" w:rsidRDefault="00BF33F1" w:rsidP="00BA032C">
      <w:pPr>
        <w:jc w:val="center"/>
        <w:rPr>
          <w:rFonts w:ascii="Avenir Roman" w:hAnsi="Avenir Roman"/>
          <w:b/>
          <w:sz w:val="36"/>
          <w:szCs w:val="36"/>
        </w:rPr>
      </w:pPr>
      <w:r w:rsidRPr="00C41C3F">
        <w:rPr>
          <w:rFonts w:ascii="Avenir Roman" w:hAnsi="Avenir Roman"/>
          <w:b/>
          <w:sz w:val="36"/>
          <w:szCs w:val="36"/>
        </w:rPr>
        <w:t>Saturday, October 27</w:t>
      </w:r>
      <w:r w:rsidRPr="00C41C3F">
        <w:rPr>
          <w:rFonts w:ascii="Avenir Roman" w:hAnsi="Avenir Roman"/>
          <w:b/>
          <w:sz w:val="36"/>
          <w:szCs w:val="36"/>
          <w:vertAlign w:val="superscript"/>
        </w:rPr>
        <w:t>th</w:t>
      </w:r>
      <w:r w:rsidRPr="00C41C3F">
        <w:rPr>
          <w:rFonts w:ascii="Avenir Roman" w:hAnsi="Avenir Roman"/>
          <w:b/>
          <w:sz w:val="36"/>
          <w:szCs w:val="36"/>
        </w:rPr>
        <w:t>, 2018</w:t>
      </w:r>
    </w:p>
    <w:p w14:paraId="4298B400" w14:textId="0D10D7AF" w:rsidR="002222A4" w:rsidRPr="00C41C3F" w:rsidRDefault="002222A4" w:rsidP="00BA032C">
      <w:pPr>
        <w:jc w:val="center"/>
        <w:rPr>
          <w:rFonts w:ascii="Avenir Roman" w:hAnsi="Avenir Roman"/>
          <w:b/>
          <w:sz w:val="36"/>
          <w:szCs w:val="36"/>
        </w:rPr>
      </w:pPr>
      <w:r w:rsidRPr="00C41C3F">
        <w:rPr>
          <w:rFonts w:ascii="Avenir Roman" w:hAnsi="Avenir Roman"/>
          <w:b/>
          <w:sz w:val="36"/>
          <w:szCs w:val="36"/>
        </w:rPr>
        <w:t>9:30 am – 3 pm</w:t>
      </w:r>
    </w:p>
    <w:p w14:paraId="07781A33" w14:textId="77777777" w:rsidR="00FA0139" w:rsidRDefault="00FA0139" w:rsidP="00BF33F1">
      <w:pPr>
        <w:jc w:val="center"/>
        <w:rPr>
          <w:rFonts w:ascii="Avenir Roman" w:hAnsi="Avenir Roman"/>
          <w:sz w:val="32"/>
          <w:szCs w:val="32"/>
        </w:rPr>
        <w:sectPr w:rsidR="00FA0139" w:rsidSect="00FA0139">
          <w:type w:val="continuous"/>
          <w:pgSz w:w="12240" w:h="15840"/>
          <w:pgMar w:top="0" w:right="720" w:bottom="720" w:left="720" w:header="720" w:footer="720" w:gutter="0"/>
          <w:cols w:space="720"/>
          <w:docGrid w:linePitch="360"/>
        </w:sectPr>
      </w:pPr>
    </w:p>
    <w:p w14:paraId="73F4B081" w14:textId="33E3E375" w:rsidR="00BF33F1" w:rsidRPr="002C732B" w:rsidRDefault="00BF33F1" w:rsidP="00BF33F1">
      <w:pPr>
        <w:jc w:val="center"/>
        <w:rPr>
          <w:rFonts w:ascii="Avenir Roman" w:hAnsi="Avenir Roman"/>
          <w:sz w:val="32"/>
          <w:szCs w:val="32"/>
        </w:rPr>
      </w:pPr>
      <w:r w:rsidRPr="002C732B">
        <w:rPr>
          <w:rFonts w:ascii="Avenir Roman" w:hAnsi="Avenir Roman"/>
          <w:sz w:val="32"/>
          <w:szCs w:val="32"/>
        </w:rPr>
        <w:t>AT&amp;T Data Science Research Center</w:t>
      </w:r>
    </w:p>
    <w:p w14:paraId="0DF4D1B5" w14:textId="77A8D5CD" w:rsidR="003768A1" w:rsidRPr="002C732B" w:rsidRDefault="003768A1" w:rsidP="00BF33F1">
      <w:pPr>
        <w:jc w:val="center"/>
        <w:rPr>
          <w:rFonts w:ascii="Avenir Roman" w:hAnsi="Avenir Roman"/>
          <w:sz w:val="32"/>
          <w:szCs w:val="32"/>
        </w:rPr>
      </w:pPr>
      <w:r w:rsidRPr="002C732B">
        <w:rPr>
          <w:rFonts w:ascii="Avenir Roman" w:hAnsi="Avenir Roman"/>
          <w:sz w:val="32"/>
          <w:szCs w:val="32"/>
        </w:rPr>
        <w:t>33 Thomas Street, New York City</w:t>
      </w:r>
    </w:p>
    <w:p w14:paraId="397B9FCB" w14:textId="5149CFDC" w:rsidR="00FA0139" w:rsidRPr="005672BC" w:rsidRDefault="00AB6457" w:rsidP="006161F0">
      <w:pPr>
        <w:rPr>
          <w:rFonts w:ascii="Avenir Roman" w:hAnsi="Avenir Roman"/>
          <w:sz w:val="28"/>
          <w:szCs w:val="28"/>
        </w:rPr>
        <w:sectPr w:rsidR="00FA0139" w:rsidRPr="005672BC" w:rsidSect="00FA0139">
          <w:type w:val="continuous"/>
          <w:pgSz w:w="12240" w:h="15840"/>
          <w:pgMar w:top="0" w:right="720" w:bottom="720" w:left="720" w:header="720" w:footer="720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CA3A91" wp14:editId="7FD245AB">
                <wp:simplePos x="0" y="0"/>
                <wp:positionH relativeFrom="column">
                  <wp:posOffset>-44450</wp:posOffset>
                </wp:positionH>
                <wp:positionV relativeFrom="paragraph">
                  <wp:posOffset>324485</wp:posOffset>
                </wp:positionV>
                <wp:extent cx="6946265" cy="3775075"/>
                <wp:effectExtent l="0" t="0" r="635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6265" cy="37750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4C6249" w14:textId="2FE60C71" w:rsidR="00FA0139" w:rsidRPr="00E1379C" w:rsidRDefault="00FA0139" w:rsidP="00AB6457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Have you ever wondered how data scientists formulate questions, analyze and visual</w:t>
                            </w:r>
                            <w:r w:rsidR="00F35B0D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ize data, and draw conclusions?</w:t>
                            </w: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 In this workshop for high school </w:t>
                            </w:r>
                            <w:r w:rsidR="00C41C3F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girls (grades 11 and 12) </w:t>
                            </w: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interested in STEM, coding, and data analysis, students will be introduced to coding in R through an investigation of NYC transportation data</w:t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.</w:t>
                            </w:r>
                            <w:r w:rsidR="00AB6457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 Participants will receive a certificate of completion at the end of the workshop.</w:t>
                            </w:r>
                          </w:p>
                          <w:p w14:paraId="2F635107" w14:textId="77777777" w:rsidR="00FA0139" w:rsidRPr="00E1379C" w:rsidRDefault="00FA0139" w:rsidP="00FA0139">
                            <w:pPr>
                              <w:jc w:val="center"/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</w:p>
                          <w:p w14:paraId="10285077" w14:textId="75506DCE" w:rsidR="00FA0139" w:rsidRPr="00FA0139" w:rsidRDefault="00F35B0D" w:rsidP="00FA0139">
                            <w:pPr>
                              <w:rPr>
                                <w:rFonts w:ascii="Avenir Next" w:hAnsi="Avenir N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venir Next" w:hAnsi="Avenir Next"/>
                                <w:b/>
                                <w:sz w:val="28"/>
                                <w:szCs w:val="28"/>
                              </w:rPr>
                              <w:t>Application Process</w:t>
                            </w:r>
                          </w:p>
                          <w:p w14:paraId="1E713D16" w14:textId="78106742" w:rsidR="00FA0139" w:rsidRPr="00C41C3F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High school girls in grades 11 and 12 should apply </w:t>
                            </w:r>
                            <w:r w:rsidR="00C41C3F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at </w:t>
                            </w:r>
                            <w:r w:rsidR="00C41C3F" w:rsidRPr="00C41C3F">
                              <w:rPr>
                                <w:rFonts w:ascii="Avenir Next" w:hAnsi="Avenir Next"/>
                                <w:color w:val="8C0066"/>
                                <w:sz w:val="28"/>
                                <w:szCs w:val="28"/>
                                <w:u w:val="single"/>
                              </w:rPr>
                              <w:t>forwards.github.io/</w:t>
                            </w:r>
                            <w:proofErr w:type="spellStart"/>
                            <w:r w:rsidR="00C41C3F" w:rsidRPr="00C41C3F">
                              <w:rPr>
                                <w:rFonts w:ascii="Avenir Next" w:hAnsi="Avenir Next"/>
                                <w:color w:val="8C0066"/>
                                <w:sz w:val="28"/>
                                <w:szCs w:val="28"/>
                                <w:u w:val="single"/>
                              </w:rPr>
                              <w:t>edu</w:t>
                            </w:r>
                            <w:proofErr w:type="spellEnd"/>
                            <w:r w:rsidR="00C41C3F" w:rsidRPr="00C41C3F">
                              <w:rPr>
                                <w:rFonts w:ascii="Avenir Next" w:hAnsi="Avenir Next"/>
                                <w:color w:val="8C0066"/>
                                <w:sz w:val="28"/>
                                <w:szCs w:val="28"/>
                                <w:u w:val="single"/>
                              </w:rPr>
                              <w:t>/</w:t>
                            </w:r>
                            <w:proofErr w:type="spellStart"/>
                            <w:r w:rsidR="00C41C3F" w:rsidRPr="00C41C3F">
                              <w:rPr>
                                <w:rFonts w:ascii="Avenir Next" w:hAnsi="Avenir Next"/>
                                <w:color w:val="8C0066"/>
                                <w:sz w:val="28"/>
                                <w:szCs w:val="28"/>
                                <w:u w:val="single"/>
                              </w:rPr>
                              <w:t>nyc</w:t>
                            </w:r>
                            <w:proofErr w:type="spellEnd"/>
                            <w:r w:rsidR="00C41C3F">
                              <w:rPr>
                                <w:rFonts w:ascii="Avenir Next" w:hAnsi="Avenir Next"/>
                                <w:color w:val="8C0066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="00C41C3F" w:rsidRPr="00C41C3F">
                              <w:rPr>
                                <w:rFonts w:ascii="Avenir Next" w:hAnsi="Avenir Next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by </w:t>
                            </w:r>
                            <w:r w:rsidR="00F35B0D" w:rsidRPr="00E1757F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</w:rPr>
                              <w:t xml:space="preserve">Friday, </w:t>
                            </w:r>
                            <w:r w:rsidR="00BB24EE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</w:rPr>
                              <w:t>October 5</w:t>
                            </w:r>
                            <w:r w:rsidR="00BB24EE" w:rsidRPr="00BB24EE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 w:rsidR="00A85BD4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</w:rPr>
                              <w:t xml:space="preserve"> (deadline extended</w:t>
                            </w:r>
                            <w:r w:rsidR="00BB24EE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</w:rPr>
                              <w:t>)</w:t>
                            </w:r>
                            <w:r w:rsidR="00C41C3F">
                              <w:rPr>
                                <w:rFonts w:ascii="Avenir Next" w:hAnsi="Avenir Next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F058F8">
                              <w:rPr>
                                <w:rFonts w:ascii="Avenir Next" w:hAnsi="Avenir Next"/>
                                <w:color w:val="000000" w:themeColor="text1"/>
                                <w:sz w:val="28"/>
                                <w:szCs w:val="28"/>
                              </w:rPr>
                              <w:t>Beginner-level</w:t>
                            </w:r>
                            <w:r w:rsidR="00C41C3F">
                              <w:rPr>
                                <w:rFonts w:ascii="Avenir Next" w:hAnsi="Avenir Next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coders</w:t>
                            </w:r>
                            <w:r w:rsidR="00F35B0D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 welcome!</w:t>
                            </w:r>
                            <w:r w:rsidR="00C41C3F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35B0D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 xml:space="preserve">Accepted applicants will be notified the week of </w:t>
                            </w:r>
                            <w:r w:rsidR="00F35B0D" w:rsidRPr="00E1757F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</w:rPr>
                              <w:t>October 8</w:t>
                            </w:r>
                            <w:r w:rsidR="00F35B0D" w:rsidRPr="00E1757F">
                              <w:rPr>
                                <w:rFonts w:ascii="Avenir Next" w:hAnsi="Avenir Next"/>
                                <w:i/>
                                <w:color w:val="8C0066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 w:rsidR="00F35B0D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A892C37" w14:textId="7B7246C4" w:rsidR="00FA0139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</w:p>
                          <w:p w14:paraId="3136B205" w14:textId="775C5791" w:rsidR="00FA0139" w:rsidRPr="00FA0139" w:rsidRDefault="00FA0139" w:rsidP="00FA0139">
                            <w:pPr>
                              <w:rPr>
                                <w:rFonts w:ascii="Avenir Next" w:hAnsi="Avenir Next"/>
                                <w:b/>
                                <w:sz w:val="28"/>
                                <w:szCs w:val="28"/>
                              </w:rPr>
                            </w:pPr>
                            <w:r w:rsidRPr="00FA0139">
                              <w:rPr>
                                <w:rFonts w:ascii="Avenir Next" w:hAnsi="Avenir Next"/>
                                <w:b/>
                                <w:sz w:val="28"/>
                                <w:szCs w:val="28"/>
                              </w:rPr>
                              <w:t>Instructors</w:t>
                            </w:r>
                          </w:p>
                          <w:p w14:paraId="18A0B6C8" w14:textId="2706C5B6" w:rsidR="00FA0139" w:rsidRPr="00E1379C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Emily Dodwell</w:t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  <w:t>Joyce Robbins, Ph.D.</w:t>
                            </w:r>
                          </w:p>
                          <w:p w14:paraId="1EE9A22F" w14:textId="068BD8F4" w:rsidR="00FA0139" w:rsidRPr="00E1379C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Senior Inventive Scientist</w:t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 w:rsidRPr="00E1379C"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Lecturer in Discipline</w:t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, Statistics Department</w:t>
                            </w:r>
                          </w:p>
                          <w:p w14:paraId="7C16F7C9" w14:textId="587E639C" w:rsidR="00FA0139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>AT&amp;T Labs Research</w:t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  <w:tab/>
                              <w:t>Columbia University</w:t>
                            </w:r>
                          </w:p>
                          <w:p w14:paraId="660B38B2" w14:textId="77777777" w:rsidR="00FA0139" w:rsidRPr="00E1379C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</w:p>
                          <w:p w14:paraId="08A611F2" w14:textId="77777777" w:rsidR="00FA0139" w:rsidRPr="00E1379C" w:rsidRDefault="00FA0139" w:rsidP="00FA0139">
                            <w:pPr>
                              <w:rPr>
                                <w:rFonts w:ascii="Avenir Next" w:hAnsi="Avenir Next"/>
                                <w:sz w:val="28"/>
                                <w:szCs w:val="28"/>
                              </w:rPr>
                            </w:pPr>
                          </w:p>
                          <w:p w14:paraId="0427FFE3" w14:textId="77777777" w:rsidR="00FA0139" w:rsidRPr="00634AEF" w:rsidRDefault="00FA0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A3A9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7" type="#_x0000_t202" style="position:absolute;margin-left:-3.5pt;margin-top:25.55pt;width:546.95pt;height:29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" stroked="f" strokeweight=".5pt">
                <v:fill opacity="39321f"/>
                <v:textbox>
                  <w:txbxContent>
                    <w:p w14:paraId="0A4C6249" w14:textId="2FE60C71" w:rsidR="00FA0139" w:rsidRPr="00E1379C" w:rsidRDefault="00FA0139" w:rsidP="00AB6457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>Have you ever wondered how data scientists formulate questions, analyze and visual</w:t>
                      </w:r>
                      <w:r w:rsidR="00F35B0D">
                        <w:rPr>
                          <w:rFonts w:ascii="Avenir Next" w:hAnsi="Avenir Next"/>
                          <w:sz w:val="28"/>
                          <w:szCs w:val="28"/>
                        </w:rPr>
                        <w:t>ize data, and draw conclusions?</w:t>
                      </w: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 In this workshop for high school </w:t>
                      </w:r>
                      <w:r w:rsidR="00C41C3F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girls (grades 11 and 12) </w:t>
                      </w: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>interested in STEM, coding, and data analysis, students will be introduced to coding in R through an investigation of NYC transportation data</w:t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>.</w:t>
                      </w:r>
                      <w:r w:rsidR="00AB6457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 Participants will receive a certificate of completion at the end of the workshop.</w:t>
                      </w:r>
                    </w:p>
                    <w:p w14:paraId="2F635107" w14:textId="77777777" w:rsidR="00FA0139" w:rsidRPr="00E1379C" w:rsidRDefault="00FA0139" w:rsidP="00FA0139">
                      <w:pPr>
                        <w:jc w:val="center"/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</w:p>
                    <w:p w14:paraId="10285077" w14:textId="75506DCE" w:rsidR="00FA0139" w:rsidRPr="00FA0139" w:rsidRDefault="00F35B0D" w:rsidP="00FA0139">
                      <w:pPr>
                        <w:rPr>
                          <w:rFonts w:ascii="Avenir Next" w:hAnsi="Avenir N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Avenir Next" w:hAnsi="Avenir Next"/>
                          <w:b/>
                          <w:sz w:val="28"/>
                          <w:szCs w:val="28"/>
                        </w:rPr>
                        <w:t>Application Process</w:t>
                      </w:r>
                    </w:p>
                    <w:p w14:paraId="1E713D16" w14:textId="78106742" w:rsidR="00FA0139" w:rsidRPr="00C41C3F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High school girls in grades 11 and 12 should apply </w:t>
                      </w:r>
                      <w:r w:rsidR="00C41C3F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at </w:t>
                      </w:r>
                      <w:r w:rsidR="00C41C3F" w:rsidRPr="00C41C3F">
                        <w:rPr>
                          <w:rFonts w:ascii="Avenir Next" w:hAnsi="Avenir Next"/>
                          <w:color w:val="8C0066"/>
                          <w:sz w:val="28"/>
                          <w:szCs w:val="28"/>
                          <w:u w:val="single"/>
                        </w:rPr>
                        <w:t>forwards.github.io/</w:t>
                      </w:r>
                      <w:proofErr w:type="spellStart"/>
                      <w:r w:rsidR="00C41C3F" w:rsidRPr="00C41C3F">
                        <w:rPr>
                          <w:rFonts w:ascii="Avenir Next" w:hAnsi="Avenir Next"/>
                          <w:color w:val="8C0066"/>
                          <w:sz w:val="28"/>
                          <w:szCs w:val="28"/>
                          <w:u w:val="single"/>
                        </w:rPr>
                        <w:t>edu</w:t>
                      </w:r>
                      <w:proofErr w:type="spellEnd"/>
                      <w:r w:rsidR="00C41C3F" w:rsidRPr="00C41C3F">
                        <w:rPr>
                          <w:rFonts w:ascii="Avenir Next" w:hAnsi="Avenir Next"/>
                          <w:color w:val="8C0066"/>
                          <w:sz w:val="28"/>
                          <w:szCs w:val="28"/>
                          <w:u w:val="single"/>
                        </w:rPr>
                        <w:t>/</w:t>
                      </w:r>
                      <w:proofErr w:type="spellStart"/>
                      <w:r w:rsidR="00C41C3F" w:rsidRPr="00C41C3F">
                        <w:rPr>
                          <w:rFonts w:ascii="Avenir Next" w:hAnsi="Avenir Next"/>
                          <w:color w:val="8C0066"/>
                          <w:sz w:val="28"/>
                          <w:szCs w:val="28"/>
                          <w:u w:val="single"/>
                        </w:rPr>
                        <w:t>nyc</w:t>
                      </w:r>
                      <w:proofErr w:type="spellEnd"/>
                      <w:r w:rsidR="00C41C3F">
                        <w:rPr>
                          <w:rFonts w:ascii="Avenir Next" w:hAnsi="Avenir Next"/>
                          <w:color w:val="8C0066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="00C41C3F" w:rsidRPr="00C41C3F">
                        <w:rPr>
                          <w:rFonts w:ascii="Avenir Next" w:hAnsi="Avenir Next"/>
                          <w:color w:val="000000" w:themeColor="text1"/>
                          <w:sz w:val="28"/>
                          <w:szCs w:val="28"/>
                        </w:rPr>
                        <w:t xml:space="preserve">by </w:t>
                      </w:r>
                      <w:r w:rsidR="00F35B0D" w:rsidRPr="00E1757F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</w:rPr>
                        <w:t xml:space="preserve">Friday, </w:t>
                      </w:r>
                      <w:r w:rsidR="00BB24EE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</w:rPr>
                        <w:t>October 5</w:t>
                      </w:r>
                      <w:r w:rsidR="00BB24EE" w:rsidRPr="00BB24EE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 w:rsidR="00A85BD4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</w:rPr>
                        <w:t xml:space="preserve"> (deadline extended</w:t>
                      </w:r>
                      <w:r w:rsidR="00BB24EE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</w:rPr>
                        <w:t>)</w:t>
                      </w:r>
                      <w:r w:rsidR="00C41C3F">
                        <w:rPr>
                          <w:rFonts w:ascii="Avenir Next" w:hAnsi="Avenir Next"/>
                          <w:color w:val="000000" w:themeColor="text1"/>
                          <w:sz w:val="28"/>
                          <w:szCs w:val="28"/>
                        </w:rPr>
                        <w:t xml:space="preserve">. </w:t>
                      </w:r>
                      <w:r w:rsidR="00F058F8">
                        <w:rPr>
                          <w:rFonts w:ascii="Avenir Next" w:hAnsi="Avenir Next"/>
                          <w:color w:val="000000" w:themeColor="text1"/>
                          <w:sz w:val="28"/>
                          <w:szCs w:val="28"/>
                        </w:rPr>
                        <w:t>Beginner-level</w:t>
                      </w:r>
                      <w:r w:rsidR="00C41C3F">
                        <w:rPr>
                          <w:rFonts w:ascii="Avenir Next" w:hAnsi="Avenir Next"/>
                          <w:color w:val="000000" w:themeColor="text1"/>
                          <w:sz w:val="28"/>
                          <w:szCs w:val="28"/>
                        </w:rPr>
                        <w:t xml:space="preserve"> coders</w:t>
                      </w:r>
                      <w:r w:rsidR="00F35B0D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 welcome!</w:t>
                      </w:r>
                      <w:r w:rsidR="00C41C3F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 </w:t>
                      </w:r>
                      <w:r w:rsidR="00F35B0D">
                        <w:rPr>
                          <w:rFonts w:ascii="Avenir Next" w:hAnsi="Avenir Next"/>
                          <w:sz w:val="28"/>
                          <w:szCs w:val="28"/>
                        </w:rPr>
                        <w:t xml:space="preserve">Accepted applicants will be notified the week of </w:t>
                      </w:r>
                      <w:r w:rsidR="00F35B0D" w:rsidRPr="00E1757F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</w:rPr>
                        <w:t>October 8</w:t>
                      </w:r>
                      <w:r w:rsidR="00F35B0D" w:rsidRPr="00E1757F">
                        <w:rPr>
                          <w:rFonts w:ascii="Avenir Next" w:hAnsi="Avenir Next"/>
                          <w:i/>
                          <w:color w:val="8C0066"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 w:rsidR="00F35B0D">
                        <w:rPr>
                          <w:rFonts w:ascii="Avenir Next" w:hAnsi="Avenir Next"/>
                          <w:sz w:val="28"/>
                          <w:szCs w:val="28"/>
                        </w:rPr>
                        <w:t>.</w:t>
                      </w:r>
                    </w:p>
                    <w:p w14:paraId="7A892C37" w14:textId="7B7246C4" w:rsidR="00FA0139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</w:p>
                    <w:p w14:paraId="3136B205" w14:textId="775C5791" w:rsidR="00FA0139" w:rsidRPr="00FA0139" w:rsidRDefault="00FA0139" w:rsidP="00FA0139">
                      <w:pPr>
                        <w:rPr>
                          <w:rFonts w:ascii="Avenir Next" w:hAnsi="Avenir Next"/>
                          <w:b/>
                          <w:sz w:val="28"/>
                          <w:szCs w:val="28"/>
                        </w:rPr>
                      </w:pPr>
                      <w:r w:rsidRPr="00FA0139">
                        <w:rPr>
                          <w:rFonts w:ascii="Avenir Next" w:hAnsi="Avenir Next"/>
                          <w:b/>
                          <w:sz w:val="28"/>
                          <w:szCs w:val="28"/>
                        </w:rPr>
                        <w:t>Instructors</w:t>
                      </w:r>
                    </w:p>
                    <w:p w14:paraId="18A0B6C8" w14:textId="2706C5B6" w:rsidR="00FA0139" w:rsidRPr="00E1379C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>Emily Dodwell</w:t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  <w:t>Joyce Robbins, Ph.D.</w:t>
                      </w:r>
                    </w:p>
                    <w:p w14:paraId="1EE9A22F" w14:textId="068BD8F4" w:rsidR="00FA0139" w:rsidRPr="00E1379C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>Senior Inventive Scientist</w:t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 w:rsidRPr="00E1379C">
                        <w:rPr>
                          <w:rFonts w:ascii="Avenir Next" w:hAnsi="Avenir Next"/>
                          <w:sz w:val="28"/>
                          <w:szCs w:val="28"/>
                        </w:rPr>
                        <w:t>Lecturer in Discipline</w:t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>, Statistics Department</w:t>
                      </w:r>
                    </w:p>
                    <w:p w14:paraId="7C16F7C9" w14:textId="587E639C" w:rsidR="00FA0139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>AT&amp;T Labs Research</w:t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venir Next" w:hAnsi="Avenir Next"/>
                          <w:sz w:val="28"/>
                          <w:szCs w:val="28"/>
                        </w:rPr>
                        <w:tab/>
                        <w:t>Columbia University</w:t>
                      </w:r>
                    </w:p>
                    <w:p w14:paraId="660B38B2" w14:textId="77777777" w:rsidR="00FA0139" w:rsidRPr="00E1379C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</w:p>
                    <w:p w14:paraId="08A611F2" w14:textId="77777777" w:rsidR="00FA0139" w:rsidRPr="00E1379C" w:rsidRDefault="00FA0139" w:rsidP="00FA0139">
                      <w:pPr>
                        <w:rPr>
                          <w:rFonts w:ascii="Avenir Next" w:hAnsi="Avenir Next"/>
                          <w:sz w:val="28"/>
                          <w:szCs w:val="28"/>
                        </w:rPr>
                      </w:pPr>
                    </w:p>
                    <w:p w14:paraId="0427FFE3" w14:textId="77777777" w:rsidR="00FA0139" w:rsidRPr="00634AEF" w:rsidRDefault="00FA0139"/>
                  </w:txbxContent>
                </v:textbox>
                <w10:wrap type="square"/>
              </v:shape>
            </w:pict>
          </mc:Fallback>
        </mc:AlternateContent>
      </w:r>
    </w:p>
    <w:p w14:paraId="496FDA56" w14:textId="17B80776" w:rsidR="00BA032C" w:rsidRPr="00E1379C" w:rsidRDefault="00C41C3F">
      <w:r w:rsidRPr="00E1379C">
        <w:rPr>
          <w:rFonts w:ascii="Avenir Next" w:hAnsi="Avenir Next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489FB9" wp14:editId="2040EF65">
                <wp:simplePos x="0" y="0"/>
                <wp:positionH relativeFrom="column">
                  <wp:posOffset>-457200</wp:posOffset>
                </wp:positionH>
                <wp:positionV relativeFrom="paragraph">
                  <wp:posOffset>4341790</wp:posOffset>
                </wp:positionV>
                <wp:extent cx="7900260" cy="688064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0260" cy="688064"/>
                        </a:xfrm>
                        <a:prstGeom prst="rect">
                          <a:avLst/>
                        </a:prstGeom>
                        <a:solidFill>
                          <a:srgbClr val="8C00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674676" w14:textId="7A7E5E39" w:rsidR="002640BA" w:rsidRDefault="006161F0" w:rsidP="00B664D2">
                            <w:pPr>
                              <w:ind w:left="540"/>
                              <w:rPr>
                                <w:rFonts w:ascii="Avenir Roman" w:hAnsi="Avenir Roman"/>
                              </w:rPr>
                            </w:pPr>
                            <w:r w:rsidRPr="00FA0139">
                              <w:rPr>
                                <w:rFonts w:ascii="Avenir Roman" w:hAnsi="Avenir Roman"/>
                              </w:rPr>
                              <w:t>Forwards is the R Foundation task</w:t>
                            </w:r>
                            <w:r w:rsidR="00E00E70">
                              <w:rPr>
                                <w:rFonts w:ascii="Avenir Roman" w:hAnsi="Avenir Roman"/>
                              </w:rPr>
                              <w:t xml:space="preserve"> </w:t>
                            </w:r>
                            <w:r w:rsidRPr="00FA0139">
                              <w:rPr>
                                <w:rFonts w:ascii="Avenir Roman" w:hAnsi="Avenir Roman"/>
                              </w:rPr>
                              <w:t>force on women and other unde</w:t>
                            </w:r>
                            <w:r w:rsidR="004215D7">
                              <w:rPr>
                                <w:rFonts w:ascii="Avenir Roman" w:hAnsi="Avenir Roman"/>
                              </w:rPr>
                              <w:t>r</w:t>
                            </w:r>
                            <w:r w:rsidR="00F35B0D">
                              <w:rPr>
                                <w:rFonts w:ascii="Avenir Roman" w:hAnsi="Avenir Roman"/>
                              </w:rPr>
                              <w:t xml:space="preserve">represented groups. </w:t>
                            </w:r>
                          </w:p>
                          <w:p w14:paraId="69F76D75" w14:textId="5FCF4E12" w:rsidR="006161F0" w:rsidRPr="00FA0139" w:rsidRDefault="006161F0" w:rsidP="00B664D2">
                            <w:pPr>
                              <w:ind w:firstLine="540"/>
                              <w:rPr>
                                <w:rFonts w:ascii="Avenir Roman" w:hAnsi="Avenir Roman"/>
                              </w:rPr>
                            </w:pPr>
                            <w:r w:rsidRPr="00FA0139">
                              <w:rPr>
                                <w:rFonts w:ascii="Avenir Roman" w:hAnsi="Avenir Roman"/>
                              </w:rPr>
                              <w:t>For more information about this workshop series</w:t>
                            </w:r>
                            <w:r w:rsidR="00F35B0D">
                              <w:rPr>
                                <w:rFonts w:ascii="Avenir Roman" w:hAnsi="Avenir Roman"/>
                              </w:rPr>
                              <w:t xml:space="preserve">, please visit </w:t>
                            </w:r>
                            <w:r w:rsidRPr="00FA0139">
                              <w:rPr>
                                <w:rFonts w:ascii="Avenir Roman" w:hAnsi="Avenir Roman"/>
                              </w:rPr>
                              <w:t>f</w:t>
                            </w:r>
                            <w:bookmarkStart w:id="0" w:name="_GoBack"/>
                            <w:bookmarkEnd w:id="0"/>
                            <w:r w:rsidRPr="00FA0139">
                              <w:rPr>
                                <w:rFonts w:ascii="Avenir Roman" w:hAnsi="Avenir Roman"/>
                              </w:rPr>
                              <w:t>orwards.github.io/</w:t>
                            </w:r>
                            <w:proofErr w:type="spellStart"/>
                            <w:r w:rsidRPr="00FA0139">
                              <w:rPr>
                                <w:rFonts w:ascii="Avenir Roman" w:hAnsi="Avenir Roman"/>
                              </w:rPr>
                              <w:t>edu</w:t>
                            </w:r>
                            <w:proofErr w:type="spellEnd"/>
                            <w:r w:rsidRPr="00FA0139">
                              <w:rPr>
                                <w:rFonts w:ascii="Avenir Roman" w:hAnsi="Avenir Roman"/>
                              </w:rPr>
                              <w:t>.</w:t>
                            </w:r>
                          </w:p>
                          <w:p w14:paraId="3F703129" w14:textId="61B0331E" w:rsidR="006161F0" w:rsidRPr="003768A1" w:rsidRDefault="006161F0" w:rsidP="006161F0">
                            <w:pPr>
                              <w:jc w:val="center"/>
                              <w:rPr>
                                <w:rFonts w:ascii="Avenir Roman" w:hAnsi="Avenir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89FB9" id="Rectangle 14" o:spid="_x0000_s1028" style="position:absolute;margin-left:-36pt;margin-top:341.85pt;width:622.05pt;height:54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" fillcolor="#8c0066" stroked="f" strokeweight="1pt">
                <v:textbox>
                  <w:txbxContent>
                    <w:p w14:paraId="1B674676" w14:textId="7A7E5E39" w:rsidR="002640BA" w:rsidRDefault="006161F0" w:rsidP="00B664D2">
                      <w:pPr>
                        <w:ind w:left="540"/>
                        <w:rPr>
                          <w:rFonts w:ascii="Avenir Roman" w:hAnsi="Avenir Roman"/>
                        </w:rPr>
                      </w:pPr>
                      <w:r w:rsidRPr="00FA0139">
                        <w:rPr>
                          <w:rFonts w:ascii="Avenir Roman" w:hAnsi="Avenir Roman"/>
                        </w:rPr>
                        <w:t>Forwards is the R Foundation task</w:t>
                      </w:r>
                      <w:r w:rsidR="00E00E70">
                        <w:rPr>
                          <w:rFonts w:ascii="Avenir Roman" w:hAnsi="Avenir Roman"/>
                        </w:rPr>
                        <w:t xml:space="preserve"> </w:t>
                      </w:r>
                      <w:r w:rsidRPr="00FA0139">
                        <w:rPr>
                          <w:rFonts w:ascii="Avenir Roman" w:hAnsi="Avenir Roman"/>
                        </w:rPr>
                        <w:t>force on women and other unde</w:t>
                      </w:r>
                      <w:r w:rsidR="004215D7">
                        <w:rPr>
                          <w:rFonts w:ascii="Avenir Roman" w:hAnsi="Avenir Roman"/>
                        </w:rPr>
                        <w:t>r</w:t>
                      </w:r>
                      <w:r w:rsidR="00F35B0D">
                        <w:rPr>
                          <w:rFonts w:ascii="Avenir Roman" w:hAnsi="Avenir Roman"/>
                        </w:rPr>
                        <w:t xml:space="preserve">represented groups. </w:t>
                      </w:r>
                    </w:p>
                    <w:p w14:paraId="69F76D75" w14:textId="5FCF4E12" w:rsidR="006161F0" w:rsidRPr="00FA0139" w:rsidRDefault="006161F0" w:rsidP="00B664D2">
                      <w:pPr>
                        <w:ind w:firstLine="540"/>
                        <w:rPr>
                          <w:rFonts w:ascii="Avenir Roman" w:hAnsi="Avenir Roman"/>
                        </w:rPr>
                      </w:pPr>
                      <w:r w:rsidRPr="00FA0139">
                        <w:rPr>
                          <w:rFonts w:ascii="Avenir Roman" w:hAnsi="Avenir Roman"/>
                        </w:rPr>
                        <w:t>For more information about this workshop series</w:t>
                      </w:r>
                      <w:r w:rsidR="00F35B0D">
                        <w:rPr>
                          <w:rFonts w:ascii="Avenir Roman" w:hAnsi="Avenir Roman"/>
                        </w:rPr>
                        <w:t xml:space="preserve">, please visit </w:t>
                      </w:r>
                      <w:r w:rsidRPr="00FA0139">
                        <w:rPr>
                          <w:rFonts w:ascii="Avenir Roman" w:hAnsi="Avenir Roman"/>
                        </w:rPr>
                        <w:t>f</w:t>
                      </w:r>
                      <w:bookmarkStart w:id="1" w:name="_GoBack"/>
                      <w:bookmarkEnd w:id="1"/>
                      <w:r w:rsidRPr="00FA0139">
                        <w:rPr>
                          <w:rFonts w:ascii="Avenir Roman" w:hAnsi="Avenir Roman"/>
                        </w:rPr>
                        <w:t>orwards.github.io/</w:t>
                      </w:r>
                      <w:proofErr w:type="spellStart"/>
                      <w:r w:rsidRPr="00FA0139">
                        <w:rPr>
                          <w:rFonts w:ascii="Avenir Roman" w:hAnsi="Avenir Roman"/>
                        </w:rPr>
                        <w:t>edu</w:t>
                      </w:r>
                      <w:proofErr w:type="spellEnd"/>
                      <w:r w:rsidRPr="00FA0139">
                        <w:rPr>
                          <w:rFonts w:ascii="Avenir Roman" w:hAnsi="Avenir Roman"/>
                        </w:rPr>
                        <w:t>.</w:t>
                      </w:r>
                    </w:p>
                    <w:p w14:paraId="3F703129" w14:textId="61B0331E" w:rsidR="006161F0" w:rsidRPr="003768A1" w:rsidRDefault="006161F0" w:rsidP="006161F0">
                      <w:pPr>
                        <w:jc w:val="center"/>
                        <w:rPr>
                          <w:rFonts w:ascii="Avenir Roman" w:hAnsi="Avenir Roman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sectPr w:rsidR="00BA032C" w:rsidRPr="00E1379C" w:rsidSect="00367C1E">
      <w:type w:val="continuous"/>
      <w:pgSz w:w="12240" w:h="15840"/>
      <w:pgMar w:top="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Roman">
    <w:panose1 w:val="020B0503020203020204"/>
    <w:charset w:val="4D"/>
    <w:family w:val="swiss"/>
    <w:pitch w:val="variable"/>
    <w:sig w:usb0="800000AF" w:usb1="5000204A" w:usb2="00000000" w:usb3="00000000" w:csb0="0000009B" w:csb1="00000000"/>
  </w:font>
  <w:font w:name="Avenir Next"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30A"/>
    <w:rsid w:val="00017AF4"/>
    <w:rsid w:val="0011722B"/>
    <w:rsid w:val="00117D67"/>
    <w:rsid w:val="00131CA1"/>
    <w:rsid w:val="002222A4"/>
    <w:rsid w:val="00240A8C"/>
    <w:rsid w:val="002640BA"/>
    <w:rsid w:val="002C732B"/>
    <w:rsid w:val="002D215D"/>
    <w:rsid w:val="002D263E"/>
    <w:rsid w:val="003004B8"/>
    <w:rsid w:val="00367C1E"/>
    <w:rsid w:val="003768A1"/>
    <w:rsid w:val="003D6772"/>
    <w:rsid w:val="00407CE2"/>
    <w:rsid w:val="00411D51"/>
    <w:rsid w:val="004215D7"/>
    <w:rsid w:val="00460D71"/>
    <w:rsid w:val="00471F65"/>
    <w:rsid w:val="0048771E"/>
    <w:rsid w:val="005672BC"/>
    <w:rsid w:val="00596875"/>
    <w:rsid w:val="006161F0"/>
    <w:rsid w:val="006D2AE5"/>
    <w:rsid w:val="007250B5"/>
    <w:rsid w:val="00773AA7"/>
    <w:rsid w:val="00830E76"/>
    <w:rsid w:val="008B243D"/>
    <w:rsid w:val="008B3404"/>
    <w:rsid w:val="008D6BAE"/>
    <w:rsid w:val="00907A0A"/>
    <w:rsid w:val="00972025"/>
    <w:rsid w:val="00A24CC8"/>
    <w:rsid w:val="00A85BD4"/>
    <w:rsid w:val="00AB6457"/>
    <w:rsid w:val="00AF200B"/>
    <w:rsid w:val="00B27BD2"/>
    <w:rsid w:val="00B57BE2"/>
    <w:rsid w:val="00B664D2"/>
    <w:rsid w:val="00BA032C"/>
    <w:rsid w:val="00BA5C01"/>
    <w:rsid w:val="00BB24EE"/>
    <w:rsid w:val="00BF33F1"/>
    <w:rsid w:val="00C15D31"/>
    <w:rsid w:val="00C41C3F"/>
    <w:rsid w:val="00CB2C11"/>
    <w:rsid w:val="00DB3BEC"/>
    <w:rsid w:val="00DB5DCA"/>
    <w:rsid w:val="00E00E70"/>
    <w:rsid w:val="00E1379C"/>
    <w:rsid w:val="00E1757F"/>
    <w:rsid w:val="00E3430A"/>
    <w:rsid w:val="00F058F8"/>
    <w:rsid w:val="00F35B0D"/>
    <w:rsid w:val="00F41CD9"/>
    <w:rsid w:val="00F84768"/>
    <w:rsid w:val="00FA0139"/>
    <w:rsid w:val="00FB1CFA"/>
    <w:rsid w:val="00FC4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F1A15"/>
  <w15:chartTrackingRefBased/>
  <w15:docId w15:val="{7E506405-E607-3F4D-B168-79B1345B6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7B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CD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DC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DC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0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diagramQuickStyle" Target="diagrams/quickStyle1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diagramLayout" Target="diagrams/layout1.xml"/><Relationship Id="rId11" Type="http://schemas.microsoft.com/office/2007/relationships/hdphoto" Target="media/hdphoto1.wdp"/><Relationship Id="rId5" Type="http://schemas.openxmlformats.org/officeDocument/2006/relationships/diagramData" Target="diagrams/data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diagramDrawing" Target="diagrams/drawing1.xml"/></Relationships>
</file>

<file path=word/diagrams/_rels/data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.png"/><Relationship Id="rId1" Type="http://schemas.openxmlformats.org/officeDocument/2006/relationships/image" Target="../media/image2.png"/></Relationships>
</file>

<file path=word/diagrams/_rels/drawing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.png"/><Relationship Id="rId1" Type="http://schemas.openxmlformats.org/officeDocument/2006/relationships/image" Target="../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FFF0102-548E-014E-8804-FB681C022DCF}" type="doc">
      <dgm:prSet loTypeId="urn:microsoft.com/office/officeart/2005/8/layout/vList3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14EF551-0CB8-2740-87E6-577B2DC41C9F}">
      <dgm:prSet phldrT="[Text]" custT="1"/>
      <dgm:spPr>
        <a:solidFill>
          <a:srgbClr val="9A9CA6"/>
        </a:solidFill>
      </dgm:spPr>
      <dgm:t>
        <a:bodyPr/>
        <a:lstStyle/>
        <a:p>
          <a:r>
            <a:rPr lang="en-US" sz="1200">
              <a:latin typeface="Avenir Roman" panose="02000503020000020003" pitchFamily="2" charset="0"/>
            </a:rPr>
            <a:t> forwards.github.io/edu/nyc</a:t>
          </a:r>
        </a:p>
      </dgm:t>
    </dgm:pt>
    <dgm:pt modelId="{0D9BC911-C475-D547-8551-60D8264AEDA6}" type="parTrans" cxnId="{8F83592D-FB73-C642-94B5-59C0C4B6CE36}">
      <dgm:prSet/>
      <dgm:spPr/>
      <dgm:t>
        <a:bodyPr/>
        <a:lstStyle/>
        <a:p>
          <a:endParaRPr lang="en-US"/>
        </a:p>
      </dgm:t>
    </dgm:pt>
    <dgm:pt modelId="{F7BA51AC-4813-3E47-A573-F33FEA76A9B0}" type="sibTrans" cxnId="{8F83592D-FB73-C642-94B5-59C0C4B6CE36}">
      <dgm:prSet/>
      <dgm:spPr/>
      <dgm:t>
        <a:bodyPr/>
        <a:lstStyle/>
        <a:p>
          <a:endParaRPr lang="en-US"/>
        </a:p>
      </dgm:t>
    </dgm:pt>
    <dgm:pt modelId="{D03C3E09-D917-5B40-BF03-309FAE9ED612}">
      <dgm:prSet phldrT="[Text]" custT="1"/>
      <dgm:spPr>
        <a:solidFill>
          <a:srgbClr val="9A9CA6"/>
        </a:solidFill>
      </dgm:spPr>
      <dgm:t>
        <a:bodyPr/>
        <a:lstStyle/>
        <a:p>
          <a:r>
            <a:rPr lang="en-US" sz="1200">
              <a:latin typeface="Avenir Roman" panose="02000503020000020003" pitchFamily="2" charset="0"/>
            </a:rPr>
            <a:t>@R_Forwards</a:t>
          </a:r>
        </a:p>
      </dgm:t>
    </dgm:pt>
    <dgm:pt modelId="{A169A6C6-1F14-B544-97EA-0C3F5735E900}" type="parTrans" cxnId="{A24D3C2D-E6EB-0B47-9FF6-172D67B51755}">
      <dgm:prSet/>
      <dgm:spPr/>
      <dgm:t>
        <a:bodyPr/>
        <a:lstStyle/>
        <a:p>
          <a:endParaRPr lang="en-US"/>
        </a:p>
      </dgm:t>
    </dgm:pt>
    <dgm:pt modelId="{41DAF974-3F67-154E-809A-07416E62B869}" type="sibTrans" cxnId="{A24D3C2D-E6EB-0B47-9FF6-172D67B51755}">
      <dgm:prSet/>
      <dgm:spPr/>
      <dgm:t>
        <a:bodyPr/>
        <a:lstStyle/>
        <a:p>
          <a:endParaRPr lang="en-US"/>
        </a:p>
      </dgm:t>
    </dgm:pt>
    <dgm:pt modelId="{25F61ED6-5DC5-0443-AC96-9706E925F6C8}" type="pres">
      <dgm:prSet presAssocID="{DFFF0102-548E-014E-8804-FB681C022DCF}" presName="linearFlow" presStyleCnt="0">
        <dgm:presLayoutVars>
          <dgm:dir/>
          <dgm:resizeHandles val="exact"/>
        </dgm:presLayoutVars>
      </dgm:prSet>
      <dgm:spPr/>
    </dgm:pt>
    <dgm:pt modelId="{3A4AFFBB-5575-AD43-945E-A180F34ADBC0}" type="pres">
      <dgm:prSet presAssocID="{814EF551-0CB8-2740-87E6-577B2DC41C9F}" presName="composite" presStyleCnt="0"/>
      <dgm:spPr/>
    </dgm:pt>
    <dgm:pt modelId="{F0598238-2E3D-5D46-8CCC-8021E909B848}" type="pres">
      <dgm:prSet presAssocID="{814EF551-0CB8-2740-87E6-577B2DC41C9F}" presName="imgShp" presStyleLbl="fgImgPlace1" presStyleIdx="0" presStyleCnt="2" custLinFactNeighborX="-15757" custLinFactNeighborY="-27"/>
      <dgm:spPr>
        <a:blipFill dpi="0" rotWithShape="1">
          <a:blip xmlns:r="http://schemas.openxmlformats.org/officeDocument/2006/relationships" r:embed="rId1"/>
          <a:srcRect/>
          <a:stretch>
            <a:fillRect l="-13441" r="-14657"/>
          </a:stretch>
        </a:blipFill>
        <a:ln>
          <a:solidFill>
            <a:srgbClr val="9A9CA6"/>
          </a:solidFill>
        </a:ln>
      </dgm:spPr>
    </dgm:pt>
    <dgm:pt modelId="{ABC8F538-2FDC-7746-AC71-5C6F0EB75C4C}" type="pres">
      <dgm:prSet presAssocID="{814EF551-0CB8-2740-87E6-577B2DC41C9F}" presName="txShp" presStyleLbl="node1" presStyleIdx="0" presStyleCnt="2" custScaleX="132374" custScaleY="95539" custLinFactNeighborX="12425" custLinFactNeighborY="-7903">
        <dgm:presLayoutVars>
          <dgm:bulletEnabled val="1"/>
        </dgm:presLayoutVars>
      </dgm:prSet>
      <dgm:spPr/>
    </dgm:pt>
    <dgm:pt modelId="{1DCCED06-7F99-8E4A-B88A-8560FB28B6B9}" type="pres">
      <dgm:prSet presAssocID="{F7BA51AC-4813-3E47-A573-F33FEA76A9B0}" presName="spacing" presStyleCnt="0"/>
      <dgm:spPr/>
    </dgm:pt>
    <dgm:pt modelId="{6789CA9F-C3D4-0946-B94A-93FC478D0CAE}" type="pres">
      <dgm:prSet presAssocID="{D03C3E09-D917-5B40-BF03-309FAE9ED612}" presName="composite" presStyleCnt="0"/>
      <dgm:spPr/>
    </dgm:pt>
    <dgm:pt modelId="{9E609551-7C16-D540-B0EE-D457DD52BA0F}" type="pres">
      <dgm:prSet presAssocID="{D03C3E09-D917-5B40-BF03-309FAE9ED612}" presName="imgShp" presStyleLbl="fgImgPlace1" presStyleIdx="1" presStyleCnt="2" custLinFactX="100000" custLinFactNeighborX="172149" custLinFactNeighborY="-8996"/>
      <dgm:spPr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solidFill>
            <a:srgbClr val="9A9CA6"/>
          </a:solidFill>
        </a:ln>
      </dgm:spPr>
    </dgm:pt>
    <dgm:pt modelId="{4ABE9CD9-B9A6-FC48-90B2-646D47A623AB}" type="pres">
      <dgm:prSet presAssocID="{D03C3E09-D917-5B40-BF03-309FAE9ED612}" presName="txShp" presStyleLbl="node1" presStyleIdx="1" presStyleCnt="2" custScaleX="77376" custScaleY="88572" custLinFactNeighborX="26963" custLinFactNeighborY="-10517">
        <dgm:presLayoutVars>
          <dgm:bulletEnabled val="1"/>
        </dgm:presLayoutVars>
      </dgm:prSet>
      <dgm:spPr/>
    </dgm:pt>
  </dgm:ptLst>
  <dgm:cxnLst>
    <dgm:cxn modelId="{A24D3C2D-E6EB-0B47-9FF6-172D67B51755}" srcId="{DFFF0102-548E-014E-8804-FB681C022DCF}" destId="{D03C3E09-D917-5B40-BF03-309FAE9ED612}" srcOrd="1" destOrd="0" parTransId="{A169A6C6-1F14-B544-97EA-0C3F5735E900}" sibTransId="{41DAF974-3F67-154E-809A-07416E62B869}"/>
    <dgm:cxn modelId="{8F83592D-FB73-C642-94B5-59C0C4B6CE36}" srcId="{DFFF0102-548E-014E-8804-FB681C022DCF}" destId="{814EF551-0CB8-2740-87E6-577B2DC41C9F}" srcOrd="0" destOrd="0" parTransId="{0D9BC911-C475-D547-8551-60D8264AEDA6}" sibTransId="{F7BA51AC-4813-3E47-A573-F33FEA76A9B0}"/>
    <dgm:cxn modelId="{68974D4D-E5C6-2F41-A8FC-76734F99CD13}" type="presOf" srcId="{DFFF0102-548E-014E-8804-FB681C022DCF}" destId="{25F61ED6-5DC5-0443-AC96-9706E925F6C8}" srcOrd="0" destOrd="0" presId="urn:microsoft.com/office/officeart/2005/8/layout/vList3"/>
    <dgm:cxn modelId="{A1649E8C-A1AB-7346-B91E-D3213CF1CF85}" type="presOf" srcId="{814EF551-0CB8-2740-87E6-577B2DC41C9F}" destId="{ABC8F538-2FDC-7746-AC71-5C6F0EB75C4C}" srcOrd="0" destOrd="0" presId="urn:microsoft.com/office/officeart/2005/8/layout/vList3"/>
    <dgm:cxn modelId="{841318F7-5FC1-CF4D-9E07-057294279C9E}" type="presOf" srcId="{D03C3E09-D917-5B40-BF03-309FAE9ED612}" destId="{4ABE9CD9-B9A6-FC48-90B2-646D47A623AB}" srcOrd="0" destOrd="0" presId="urn:microsoft.com/office/officeart/2005/8/layout/vList3"/>
    <dgm:cxn modelId="{D32F7946-17A0-7745-8E2F-A35068C4C5C6}" type="presParOf" srcId="{25F61ED6-5DC5-0443-AC96-9706E925F6C8}" destId="{3A4AFFBB-5575-AD43-945E-A180F34ADBC0}" srcOrd="0" destOrd="0" presId="urn:microsoft.com/office/officeart/2005/8/layout/vList3"/>
    <dgm:cxn modelId="{F99FF5F1-FC1A-ED4B-9D90-B66E6978C85F}" type="presParOf" srcId="{3A4AFFBB-5575-AD43-945E-A180F34ADBC0}" destId="{F0598238-2E3D-5D46-8CCC-8021E909B848}" srcOrd="0" destOrd="0" presId="urn:microsoft.com/office/officeart/2005/8/layout/vList3"/>
    <dgm:cxn modelId="{AFD697F1-2B88-D848-AFC5-1D1A16925220}" type="presParOf" srcId="{3A4AFFBB-5575-AD43-945E-A180F34ADBC0}" destId="{ABC8F538-2FDC-7746-AC71-5C6F0EB75C4C}" srcOrd="1" destOrd="0" presId="urn:microsoft.com/office/officeart/2005/8/layout/vList3"/>
    <dgm:cxn modelId="{D15E45D7-2697-3B45-8C79-342D91CC9D59}" type="presParOf" srcId="{25F61ED6-5DC5-0443-AC96-9706E925F6C8}" destId="{1DCCED06-7F99-8E4A-B88A-8560FB28B6B9}" srcOrd="1" destOrd="0" presId="urn:microsoft.com/office/officeart/2005/8/layout/vList3"/>
    <dgm:cxn modelId="{241A23C2-23C0-664E-B8FE-596C14C1D040}" type="presParOf" srcId="{25F61ED6-5DC5-0443-AC96-9706E925F6C8}" destId="{6789CA9F-C3D4-0946-B94A-93FC478D0CAE}" srcOrd="2" destOrd="0" presId="urn:microsoft.com/office/officeart/2005/8/layout/vList3"/>
    <dgm:cxn modelId="{11EF2449-C38C-FF4B-9062-40E26AB87269}" type="presParOf" srcId="{6789CA9F-C3D4-0946-B94A-93FC478D0CAE}" destId="{9E609551-7C16-D540-B0EE-D457DD52BA0F}" srcOrd="0" destOrd="0" presId="urn:microsoft.com/office/officeart/2005/8/layout/vList3"/>
    <dgm:cxn modelId="{938E5F6B-F561-D644-BD4A-A89AED0A3795}" type="presParOf" srcId="{6789CA9F-C3D4-0946-B94A-93FC478D0CAE}" destId="{4ABE9CD9-B9A6-FC48-90B2-646D47A623AB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C8F538-2FDC-7746-AC71-5C6F0EB75C4C}">
      <dsp:nvSpPr>
        <dsp:cNvPr id="0" name=""/>
        <dsp:cNvSpPr/>
      </dsp:nvSpPr>
      <dsp:spPr>
        <a:xfrm rot="10800000">
          <a:off x="308327" y="0"/>
          <a:ext cx="2267232" cy="257435"/>
        </a:xfrm>
        <a:prstGeom prst="homePlate">
          <a:avLst/>
        </a:prstGeom>
        <a:solidFill>
          <a:srgbClr val="9A9CA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823" tIns="45720" rIns="85344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venir Roman" panose="02000503020000020003" pitchFamily="2" charset="0"/>
            </a:rPr>
            <a:t> forwards.github.io/edu/nyc</a:t>
          </a:r>
        </a:p>
      </dsp:txBody>
      <dsp:txXfrm rot="10800000">
        <a:off x="372686" y="0"/>
        <a:ext cx="2202873" cy="257435"/>
      </dsp:txXfrm>
    </dsp:sp>
    <dsp:sp modelId="{F0598238-2E3D-5D46-8CCC-8021E909B848}">
      <dsp:nvSpPr>
        <dsp:cNvPr id="0" name=""/>
        <dsp:cNvSpPr/>
      </dsp:nvSpPr>
      <dsp:spPr>
        <a:xfrm>
          <a:off x="254219" y="1"/>
          <a:ext cx="269456" cy="269456"/>
        </a:xfrm>
        <a:prstGeom prst="ellipse">
          <a:avLst/>
        </a:prstGeom>
        <a:blipFill dpi="0" rotWithShape="1">
          <a:blip xmlns:r="http://schemas.openxmlformats.org/officeDocument/2006/relationships" r:embed="rId1"/>
          <a:srcRect/>
          <a:stretch>
            <a:fillRect l="-13441" r="-14657"/>
          </a:stretch>
        </a:blipFill>
        <a:ln w="12700" cap="flat" cmpd="sng" algn="ctr">
          <a:solidFill>
            <a:srgbClr val="9A9CA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ABE9CD9-B9A6-FC48-90B2-646D47A623AB}">
      <dsp:nvSpPr>
        <dsp:cNvPr id="0" name=""/>
        <dsp:cNvSpPr/>
      </dsp:nvSpPr>
      <dsp:spPr>
        <a:xfrm rot="10800000">
          <a:off x="1250304" y="323952"/>
          <a:ext cx="1325255" cy="238662"/>
        </a:xfrm>
        <a:prstGeom prst="homePlate">
          <a:avLst/>
        </a:prstGeom>
        <a:solidFill>
          <a:srgbClr val="9A9CA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823" tIns="45720" rIns="85344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venir Roman" panose="02000503020000020003" pitchFamily="2" charset="0"/>
            </a:rPr>
            <a:t>@R_Forwards</a:t>
          </a:r>
        </a:p>
      </dsp:txBody>
      <dsp:txXfrm rot="10800000">
        <a:off x="1309969" y="323952"/>
        <a:ext cx="1265590" cy="238662"/>
      </dsp:txXfrm>
    </dsp:sp>
    <dsp:sp modelId="{9E609551-7C16-D540-B0EE-D457DD52BA0F}">
      <dsp:nvSpPr>
        <dsp:cNvPr id="0" name=""/>
        <dsp:cNvSpPr/>
      </dsp:nvSpPr>
      <dsp:spPr>
        <a:xfrm>
          <a:off x="1194238" y="312654"/>
          <a:ext cx="269456" cy="269456"/>
        </a:xfrm>
        <a:prstGeom prst="ellipse">
          <a:avLst/>
        </a:prstGeom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rgbClr val="9A9CA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DODWELL, EMILY M</dc:creator>
  <cp:keywords/>
  <dc:description/>
  <cp:lastModifiedBy>DODWELL, EMILY M</cp:lastModifiedBy>
  <cp:revision>3</cp:revision>
  <cp:lastPrinted>2018-09-28T15:02:00Z</cp:lastPrinted>
  <dcterms:created xsi:type="dcterms:W3CDTF">2018-09-28T15:02:00Z</dcterms:created>
  <dcterms:modified xsi:type="dcterms:W3CDTF">2018-09-28T15:08:00Z</dcterms:modified>
</cp:coreProperties>
</file>